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4F75C7" w14:textId="39F2BE25" w:rsidR="001E5BAA" w:rsidRDefault="00411E9E" w:rsidP="001E5BAA">
      <w:pPr>
        <w:spacing w:after="0" w:line="240" w:lineRule="auto"/>
        <w:jc w:val="center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>ANEXO III</w:t>
      </w:r>
      <w:r w:rsidR="001E5BAA" w:rsidRPr="004D5ACE">
        <w:rPr>
          <w:rFonts w:cstheme="minorHAnsi"/>
          <w:b/>
          <w:bCs/>
          <w:color w:val="000000" w:themeColor="text1"/>
        </w:rPr>
        <w:t xml:space="preserve"> – DA PROTEÇÃO DE DADOS PESSOAIS</w:t>
      </w:r>
    </w:p>
    <w:p w14:paraId="59D8C155" w14:textId="77777777" w:rsidR="00803E47" w:rsidRDefault="00803E47" w:rsidP="001E5BAA">
      <w:pPr>
        <w:spacing w:after="0" w:line="240" w:lineRule="auto"/>
        <w:jc w:val="center"/>
        <w:rPr>
          <w:rFonts w:cstheme="minorHAnsi"/>
          <w:b/>
          <w:bCs/>
          <w:color w:val="000000" w:themeColor="text1"/>
        </w:rPr>
      </w:pPr>
    </w:p>
    <w:p w14:paraId="6B7DBBCF" w14:textId="77777777" w:rsidR="00803E47" w:rsidRDefault="00803E47" w:rsidP="001E5BAA">
      <w:pPr>
        <w:spacing w:after="0" w:line="240" w:lineRule="auto"/>
        <w:jc w:val="center"/>
        <w:rPr>
          <w:rFonts w:cstheme="minorHAnsi"/>
          <w:b/>
          <w:bCs/>
          <w:color w:val="000000" w:themeColor="text1"/>
        </w:rPr>
      </w:pPr>
    </w:p>
    <w:p w14:paraId="519ADD8C" w14:textId="77777777" w:rsidR="00803E47" w:rsidRDefault="00803E47" w:rsidP="001E5BAA">
      <w:pPr>
        <w:spacing w:after="0" w:line="240" w:lineRule="auto"/>
        <w:jc w:val="center"/>
        <w:rPr>
          <w:rFonts w:cstheme="minorHAnsi"/>
          <w:b/>
          <w:bCs/>
          <w:color w:val="000000" w:themeColor="text1"/>
        </w:rPr>
      </w:pPr>
    </w:p>
    <w:p w14:paraId="1AFB8443" w14:textId="21713A06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1 – No desenvolvimento de quaisquer atividades relacionadas com a execução deste contrato, as partes devem observar, minuciosamente, o arcabouço legal que trata da proteção de dados pessoais, empenhando-se em proceder a todo o tratamento de dados pessoais que venha a mostrar-se necessário ao desenvolvimento do Contrato e no estrito e rigoroso cumprimento da legislação aplicável, em especial a Lei nº 13.709/2018 e suas eventuais alterações e regulamentações complementares, assegurando que seus colaboradores e prepostos sejam devidamente capacitados em relação ao tema e cumpram as disposições legais aplicáveis.</w:t>
      </w:r>
    </w:p>
    <w:p w14:paraId="31D82928" w14:textId="0FCBADD5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2 - Para fins de interpretação desta cláusula, são considerados:</w:t>
      </w:r>
    </w:p>
    <w:p w14:paraId="4CAF9FA0" w14:textId="77777777" w:rsidR="001E5BAA" w:rsidRPr="004D5ACE" w:rsidRDefault="001E5BAA" w:rsidP="001E5BAA">
      <w:pPr>
        <w:autoSpaceDE w:val="0"/>
        <w:autoSpaceDN w:val="0"/>
        <w:adjustRightInd w:val="0"/>
        <w:jc w:val="both"/>
        <w:rPr>
          <w:rFonts w:cstheme="minorHAnsi"/>
        </w:rPr>
      </w:pPr>
      <w:r w:rsidRPr="004D5ACE">
        <w:rPr>
          <w:rFonts w:cstheme="minorHAnsi"/>
        </w:rPr>
        <w:t xml:space="preserve">a) </w:t>
      </w:r>
      <w:r w:rsidRPr="004D5ACE">
        <w:rPr>
          <w:rFonts w:cstheme="minorHAnsi"/>
          <w:b/>
          <w:bCs/>
        </w:rPr>
        <w:t xml:space="preserve">ADOLESCENTE: </w:t>
      </w:r>
      <w:r w:rsidRPr="004D5ACE">
        <w:rPr>
          <w:rFonts w:cstheme="minorHAnsi"/>
        </w:rPr>
        <w:t>nos termos do Estatuto da Criança e do Adolescente, considera-se adolescente a pessoa entre 12 (doze) e 18 (dezoito) anos de idade.</w:t>
      </w:r>
    </w:p>
    <w:p w14:paraId="088B8A88" w14:textId="77777777" w:rsidR="001E5BAA" w:rsidRPr="004D5ACE" w:rsidRDefault="001E5BAA" w:rsidP="001E5BAA">
      <w:pPr>
        <w:autoSpaceDE w:val="0"/>
        <w:autoSpaceDN w:val="0"/>
        <w:adjustRightInd w:val="0"/>
        <w:jc w:val="both"/>
        <w:rPr>
          <w:rFonts w:cstheme="minorHAnsi"/>
        </w:rPr>
      </w:pPr>
      <w:r w:rsidRPr="004D5ACE">
        <w:rPr>
          <w:rFonts w:cstheme="minorHAnsi"/>
        </w:rPr>
        <w:t xml:space="preserve">b) </w:t>
      </w:r>
      <w:r w:rsidRPr="004D5ACE">
        <w:rPr>
          <w:rFonts w:cstheme="minorHAnsi"/>
          <w:b/>
          <w:bCs/>
        </w:rPr>
        <w:t>AUTORIDADE NACIONAL DE PROTEÇÃO DE DADOS – ANPD:</w:t>
      </w:r>
      <w:r w:rsidRPr="004D5ACE">
        <w:rPr>
          <w:rFonts w:cstheme="minorHAnsi"/>
        </w:rPr>
        <w:t xml:space="preserve"> é o órgão da administração pública federal responsável por zelar pela proteção de dados pessoais e por implementar e fiscalizar o cumprimento da LGPD no Brasil.</w:t>
      </w:r>
    </w:p>
    <w:p w14:paraId="6C4E28DE" w14:textId="24605FA2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  <w:bCs/>
        </w:rPr>
        <w:t>c)</w:t>
      </w:r>
      <w:r w:rsidRPr="004D5ACE">
        <w:rPr>
          <w:rFonts w:cstheme="minorHAnsi"/>
          <w:b/>
        </w:rPr>
        <w:t xml:space="preserve"> CONTROLADOR:</w:t>
      </w:r>
      <w:r w:rsidRPr="004D5ACE">
        <w:rPr>
          <w:rFonts w:cstheme="minorHAnsi"/>
        </w:rPr>
        <w:t xml:space="preserve"> responsável que determina as finalidades e os meios de tratamento dos dados pessoais. No caso do presente contrato, o CONTROLADOR é </w:t>
      </w:r>
      <w:r w:rsidR="00411E9E">
        <w:rPr>
          <w:rFonts w:cstheme="minorHAnsi"/>
        </w:rPr>
        <w:t>a CONTRATANTE</w:t>
      </w:r>
      <w:r w:rsidRPr="004D5ACE">
        <w:rPr>
          <w:rFonts w:cstheme="minorHAnsi"/>
        </w:rPr>
        <w:t>.</w:t>
      </w:r>
    </w:p>
    <w:p w14:paraId="0D82C5F6" w14:textId="77777777" w:rsidR="001E5BAA" w:rsidRPr="004D5ACE" w:rsidRDefault="001E5BAA" w:rsidP="001E5BAA">
      <w:pPr>
        <w:autoSpaceDE w:val="0"/>
        <w:autoSpaceDN w:val="0"/>
        <w:adjustRightInd w:val="0"/>
        <w:jc w:val="both"/>
        <w:rPr>
          <w:rFonts w:cstheme="minorHAnsi"/>
          <w:b/>
          <w:bCs/>
        </w:rPr>
      </w:pPr>
      <w:r w:rsidRPr="004D5ACE">
        <w:rPr>
          <w:rFonts w:cstheme="minorHAnsi"/>
          <w:bCs/>
        </w:rPr>
        <w:t>d)</w:t>
      </w:r>
      <w:r w:rsidRPr="004D5ACE">
        <w:rPr>
          <w:rFonts w:cstheme="minorHAnsi"/>
          <w:b/>
          <w:bCs/>
        </w:rPr>
        <w:t xml:space="preserve"> CRIANÇA</w:t>
      </w:r>
      <w:r w:rsidRPr="004D5ACE">
        <w:rPr>
          <w:rFonts w:cstheme="minorHAnsi"/>
        </w:rPr>
        <w:t xml:space="preserve">: nos termos do Estatuto da Criança e do Adolescente, considera-se criança a pessoa com </w:t>
      </w:r>
      <w:proofErr w:type="gramStart"/>
      <w:r w:rsidRPr="004D5ACE">
        <w:rPr>
          <w:rFonts w:cstheme="minorHAnsi"/>
        </w:rPr>
        <w:t>até</w:t>
      </w:r>
      <w:proofErr w:type="gramEnd"/>
      <w:r w:rsidRPr="004D5ACE">
        <w:rPr>
          <w:rFonts w:cstheme="minorHAnsi"/>
        </w:rPr>
        <w:t xml:space="preserve"> 12 (doze) anos de idade incompletos.</w:t>
      </w:r>
    </w:p>
    <w:p w14:paraId="6CF124D6" w14:textId="77777777" w:rsidR="001E5BAA" w:rsidRPr="004D5ACE" w:rsidRDefault="001E5BAA" w:rsidP="001E5BAA">
      <w:pPr>
        <w:tabs>
          <w:tab w:val="left" w:pos="709"/>
        </w:tabs>
        <w:autoSpaceDE w:val="0"/>
        <w:autoSpaceDN w:val="0"/>
        <w:adjustRightInd w:val="0"/>
        <w:jc w:val="both"/>
        <w:rPr>
          <w:rFonts w:cstheme="minorHAnsi"/>
        </w:rPr>
      </w:pPr>
      <w:r w:rsidRPr="004D5ACE">
        <w:rPr>
          <w:rFonts w:cstheme="minorHAnsi"/>
          <w:bCs/>
        </w:rPr>
        <w:t>e)</w:t>
      </w:r>
      <w:r w:rsidRPr="004D5ACE">
        <w:rPr>
          <w:rFonts w:cstheme="minorHAnsi"/>
          <w:b/>
          <w:bCs/>
        </w:rPr>
        <w:t xml:space="preserve"> DADOS PESSOAIS:</w:t>
      </w:r>
      <w:r w:rsidRPr="004D5ACE">
        <w:rPr>
          <w:rFonts w:cstheme="minorHAnsi"/>
        </w:rPr>
        <w:t xml:space="preserve"> qualquer informação relativa a uma pessoa identificada ou identificável (“titular ou titular dos dados”); é considerada identificável uma pessoa que possa ser identificada, direta ou indiretamente, em especial por referência a um identificador, como, por exemplo, um nome, um número de identificação, dados de localização, identificadores por via eletrônica ou a um ou mais elementos específicos da identidade física, fisiológica, genética, mental, econômica, cultural ou social dessa pessoa singular.</w:t>
      </w:r>
    </w:p>
    <w:p w14:paraId="7A1F27F7" w14:textId="77777777" w:rsidR="001E5BAA" w:rsidRPr="004D5ACE" w:rsidRDefault="001E5BAA" w:rsidP="001E5BAA">
      <w:pPr>
        <w:autoSpaceDE w:val="0"/>
        <w:autoSpaceDN w:val="0"/>
        <w:adjustRightInd w:val="0"/>
        <w:jc w:val="both"/>
        <w:rPr>
          <w:rFonts w:cstheme="minorHAnsi"/>
        </w:rPr>
      </w:pPr>
      <w:r w:rsidRPr="004D5ACE">
        <w:rPr>
          <w:rFonts w:cstheme="minorHAnsi"/>
          <w:bCs/>
        </w:rPr>
        <w:t>f)</w:t>
      </w:r>
      <w:r w:rsidRPr="004D5ACE">
        <w:rPr>
          <w:rFonts w:cstheme="minorHAnsi"/>
          <w:b/>
          <w:bCs/>
        </w:rPr>
        <w:t xml:space="preserve"> DADOS PESSOAIS SENSÍVEIS</w:t>
      </w:r>
      <w:r w:rsidRPr="004D5ACE">
        <w:rPr>
          <w:rFonts w:cstheme="minorHAnsi"/>
        </w:rPr>
        <w:t>: qualquer informação relativa a uma pessoa identificada ou identificável (“titular ou titular dos dados”) referente a origem racial ou étnica, convicção religiosa, opinião política, filiação a sindicato ou organização de caráter religioso, filosófico ou político, referente à saúde ou vida sexual, dados genéticos ou biométricos.</w:t>
      </w:r>
    </w:p>
    <w:p w14:paraId="184D233F" w14:textId="0CFB9F79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lastRenderedPageBreak/>
        <w:t xml:space="preserve">g) </w:t>
      </w:r>
      <w:r w:rsidRPr="004D5ACE">
        <w:rPr>
          <w:rFonts w:cstheme="minorHAnsi"/>
          <w:b/>
        </w:rPr>
        <w:t>OPERADOR:</w:t>
      </w:r>
      <w:r w:rsidRPr="004D5ACE">
        <w:rPr>
          <w:rFonts w:cstheme="minorHAnsi"/>
        </w:rPr>
        <w:t xml:space="preserve"> parte que trata dados pessoais de acordo com as instruções do CONTROLADOR. No caso do presente contrato, o OPERADOR </w:t>
      </w:r>
      <w:r w:rsidR="00411E9E">
        <w:rPr>
          <w:rFonts w:cstheme="minorHAnsi"/>
        </w:rPr>
        <w:t>é o CONTRATADO</w:t>
      </w:r>
      <w:r w:rsidRPr="004D5ACE">
        <w:rPr>
          <w:rFonts w:cstheme="minorHAnsi"/>
        </w:rPr>
        <w:t>.</w:t>
      </w:r>
    </w:p>
    <w:p w14:paraId="624DECBE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  <w:bCs/>
        </w:rPr>
        <w:t>h)</w:t>
      </w:r>
      <w:r w:rsidRPr="004D5ACE">
        <w:rPr>
          <w:rFonts w:cstheme="minorHAnsi"/>
          <w:b/>
          <w:bCs/>
        </w:rPr>
        <w:t xml:space="preserve"> REPRESENTANTE DO TITULAR DOS DADOS</w:t>
      </w:r>
      <w:r w:rsidRPr="004D5ACE">
        <w:rPr>
          <w:rFonts w:cstheme="minorHAnsi"/>
        </w:rPr>
        <w:t>: Representante legal ou, podendo ser ao menos, um dos pais, para a coleta de consentimento quando ocorrer o tratamento de dados pessoais de criança.</w:t>
      </w:r>
    </w:p>
    <w:p w14:paraId="62803274" w14:textId="77777777" w:rsidR="001E5BAA" w:rsidRPr="004D5ACE" w:rsidRDefault="001E5BAA" w:rsidP="001E5BAA">
      <w:pPr>
        <w:suppressAutoHyphens/>
        <w:jc w:val="both"/>
        <w:rPr>
          <w:rFonts w:cstheme="minorHAnsi"/>
          <w:b/>
        </w:rPr>
      </w:pPr>
      <w:r w:rsidRPr="004D5ACE">
        <w:rPr>
          <w:rFonts w:cstheme="minorHAnsi"/>
          <w:bCs/>
        </w:rPr>
        <w:t>i)</w:t>
      </w:r>
      <w:r w:rsidRPr="004D5ACE">
        <w:rPr>
          <w:rFonts w:cstheme="minorHAnsi"/>
          <w:b/>
          <w:bCs/>
        </w:rPr>
        <w:t xml:space="preserve"> TRATAMENTO DE DADOS:</w:t>
      </w:r>
      <w:r w:rsidRPr="004D5ACE">
        <w:rPr>
          <w:rFonts w:cstheme="minorHAnsi"/>
        </w:rPr>
        <w:t xml:space="preserve"> qualquer operação ou conjunto de operações efetuadas sobre dados pessoais ou sobre conjuntos de dados pessoais, por meios automatizados ou não automatizados, tais como a coleta, o registro, a organização, a estruturação, a conservação, a adaptação ou alteração, a recuperação, a consulta, a utilização, a divulgação por transmissão, difusão ou qualquer outra forma de disponibilização, a comparação ou interconexão, a limitação, a eliminação ou a destruição;</w:t>
      </w:r>
    </w:p>
    <w:p w14:paraId="4979B5F5" w14:textId="45B9D4A2" w:rsidR="007A7FE2" w:rsidRDefault="001E5BAA" w:rsidP="00EC0245">
      <w:pPr>
        <w:suppressAutoHyphens/>
        <w:jc w:val="both"/>
        <w:rPr>
          <w:rFonts w:cstheme="minorHAnsi"/>
        </w:rPr>
      </w:pPr>
      <w:r w:rsidRPr="004D5ACE">
        <w:rPr>
          <w:rFonts w:cstheme="minorHAnsi"/>
        </w:rPr>
        <w:t xml:space="preserve">3 – </w:t>
      </w:r>
      <w:r w:rsidR="00EC0245" w:rsidRPr="00EC0245">
        <w:rPr>
          <w:rFonts w:cstheme="minorHAnsi"/>
        </w:rPr>
        <w:t xml:space="preserve">Em decorrência do presente contrato, a </w:t>
      </w:r>
      <w:r w:rsidR="00EC0245">
        <w:rPr>
          <w:rFonts w:cstheme="minorHAnsi"/>
        </w:rPr>
        <w:t>CONTRATADA</w:t>
      </w:r>
      <w:r w:rsidR="00EC0245" w:rsidRPr="00EC0245">
        <w:rPr>
          <w:rFonts w:cstheme="minorHAnsi"/>
        </w:rPr>
        <w:t xml:space="preserve"> trata os seguintes tipos</w:t>
      </w:r>
      <w:r w:rsidR="00EC0245">
        <w:rPr>
          <w:rFonts w:cstheme="minorHAnsi"/>
        </w:rPr>
        <w:t xml:space="preserve"> </w:t>
      </w:r>
      <w:r w:rsidR="00EC0245" w:rsidRPr="00EC0245">
        <w:rPr>
          <w:rFonts w:cstheme="minorHAnsi"/>
        </w:rPr>
        <w:t xml:space="preserve">de dados de acordo com as orientações expressas da </w:t>
      </w:r>
      <w:r w:rsidR="00EC0245">
        <w:rPr>
          <w:rFonts w:cstheme="minorHAnsi"/>
        </w:rPr>
        <w:t>CONTRATANTE</w:t>
      </w:r>
      <w:r w:rsidR="00EC0245" w:rsidRPr="00EC0245">
        <w:rPr>
          <w:rFonts w:cstheme="minorHAnsi"/>
        </w:rPr>
        <w:t>:</w:t>
      </w:r>
      <w:r w:rsidR="00EC0245">
        <w:rPr>
          <w:rFonts w:cstheme="minorHAnsi"/>
        </w:rPr>
        <w:t xml:space="preserve"> </w:t>
      </w:r>
      <w:r w:rsidR="00EC0245" w:rsidRPr="00AE58A6">
        <w:rPr>
          <w:rFonts w:cstheme="minorHAnsi"/>
          <w:b/>
          <w:color w:val="FF0000"/>
          <w:highlight w:val="yellow"/>
        </w:rPr>
        <w:t>(</w:t>
      </w:r>
      <w:r w:rsidR="00EC0245" w:rsidRPr="00AE58A6">
        <w:rPr>
          <w:rFonts w:cstheme="minorHAnsi"/>
          <w:b/>
          <w:color w:val="FF0000"/>
          <w:highlight w:val="yellow"/>
        </w:rPr>
        <w:t>especificar tipos de dados pessoais envolvidos no contrato</w:t>
      </w:r>
      <w:r w:rsidR="00AE58A6" w:rsidRPr="00AE58A6">
        <w:rPr>
          <w:rFonts w:cstheme="minorHAnsi"/>
          <w:b/>
          <w:color w:val="FF0000"/>
          <w:highlight w:val="yellow"/>
        </w:rPr>
        <w:t xml:space="preserve"> </w:t>
      </w:r>
      <w:r w:rsidR="00AE58A6">
        <w:rPr>
          <w:rFonts w:cstheme="minorHAnsi"/>
          <w:b/>
          <w:color w:val="FF0000"/>
          <w:highlight w:val="yellow"/>
        </w:rPr>
        <w:t>verificar com o TI os tipos de dados</w:t>
      </w:r>
      <w:r w:rsidR="00EC0245" w:rsidRPr="00EC0245">
        <w:rPr>
          <w:rFonts w:cstheme="minorHAnsi"/>
          <w:highlight w:val="yellow"/>
        </w:rPr>
        <w:t>)</w:t>
      </w:r>
      <w:r w:rsidR="00EC0245">
        <w:rPr>
          <w:rFonts w:cstheme="minorHAnsi"/>
        </w:rPr>
        <w:t>,</w:t>
      </w:r>
      <w:r w:rsidR="007A7FE2">
        <w:rPr>
          <w:rFonts w:cstheme="minorHAnsi"/>
        </w:rPr>
        <w:t xml:space="preserve"> </w:t>
      </w:r>
      <w:r w:rsidR="00803E47">
        <w:rPr>
          <w:rFonts w:cstheme="minorHAnsi"/>
        </w:rPr>
        <w:t>visando aperfeiçoamento de suas</w:t>
      </w:r>
      <w:r w:rsidR="007A7FE2" w:rsidRPr="007A7FE2">
        <w:rPr>
          <w:rFonts w:cstheme="minorHAnsi"/>
        </w:rPr>
        <w:t xml:space="preserve"> </w:t>
      </w:r>
      <w:r w:rsidR="00803E47">
        <w:rPr>
          <w:rFonts w:cstheme="minorHAnsi"/>
        </w:rPr>
        <w:t>operações</w:t>
      </w:r>
      <w:r w:rsidR="007A7FE2" w:rsidRPr="007A7FE2">
        <w:rPr>
          <w:rFonts w:cstheme="minorHAnsi"/>
        </w:rPr>
        <w:t>, gestão e estratégia por meio da utilização das</w:t>
      </w:r>
      <w:r w:rsidR="007A7FE2">
        <w:rPr>
          <w:rFonts w:cstheme="minorHAnsi"/>
        </w:rPr>
        <w:t xml:space="preserve"> </w:t>
      </w:r>
      <w:r w:rsidR="007A7FE2" w:rsidRPr="007A7FE2">
        <w:rPr>
          <w:rFonts w:cstheme="minorHAnsi"/>
        </w:rPr>
        <w:t>funcionalidades do sistema e da definição de regras e processos aderentes à ferramenta, preparação de base</w:t>
      </w:r>
      <w:r w:rsidR="007A7FE2">
        <w:rPr>
          <w:rFonts w:cstheme="minorHAnsi"/>
        </w:rPr>
        <w:t xml:space="preserve"> </w:t>
      </w:r>
      <w:r w:rsidR="007A7FE2" w:rsidRPr="007A7FE2">
        <w:rPr>
          <w:rFonts w:cstheme="minorHAnsi"/>
        </w:rPr>
        <w:t>de dados consistente e treinamento dos profissionais envolvidos nos processos a serem informatizado</w:t>
      </w:r>
      <w:r w:rsidR="007A7FE2">
        <w:rPr>
          <w:rFonts w:cstheme="minorHAnsi"/>
        </w:rPr>
        <w:t>.</w:t>
      </w:r>
    </w:p>
    <w:p w14:paraId="5F6AF865" w14:textId="03E7BBDB" w:rsidR="001E5BAA" w:rsidRPr="004D5ACE" w:rsidRDefault="00EC0245" w:rsidP="001E5BAA">
      <w:pPr>
        <w:suppressAutoHyphens/>
        <w:jc w:val="both"/>
        <w:rPr>
          <w:rFonts w:cstheme="minorHAnsi"/>
        </w:rPr>
      </w:pPr>
      <w:r w:rsidRPr="00EC0245">
        <w:rPr>
          <w:rFonts w:cstheme="minorHAnsi"/>
        </w:rPr>
        <w:t xml:space="preserve"> </w:t>
      </w:r>
      <w:r w:rsidR="001E5BAA" w:rsidRPr="004D5ACE">
        <w:rPr>
          <w:rFonts w:cstheme="minorHAnsi"/>
        </w:rPr>
        <w:t xml:space="preserve">4 – O </w:t>
      </w:r>
      <w:r w:rsidR="001E5BAA" w:rsidRPr="00EC0245">
        <w:rPr>
          <w:rFonts w:cstheme="minorHAnsi"/>
        </w:rPr>
        <w:t>CONTRATADO d</w:t>
      </w:r>
      <w:r w:rsidR="001E5BAA" w:rsidRPr="004D5ACE">
        <w:rPr>
          <w:rFonts w:cstheme="minorHAnsi"/>
        </w:rPr>
        <w:t>everá tratar os dados pessoais nos termos legalmente permitidos</w:t>
      </w:r>
      <w:r w:rsidR="007A7FE2" w:rsidRPr="004D5ACE">
        <w:rPr>
          <w:rFonts w:cstheme="minorHAnsi"/>
        </w:rPr>
        <w:t xml:space="preserve">, </w:t>
      </w:r>
      <w:r w:rsidR="007A7FE2">
        <w:rPr>
          <w:rFonts w:cstheme="minorHAnsi"/>
        </w:rPr>
        <w:t xml:space="preserve">sempre nos limites expressamente autorizados pela CONTRATANTE, </w:t>
      </w:r>
      <w:r w:rsidR="001E5BAA" w:rsidRPr="004D5ACE">
        <w:rPr>
          <w:rFonts w:cstheme="minorHAnsi"/>
        </w:rPr>
        <w:t>seja recolhendo, conservando, consultando, arquivando ou transmitindo os mesmos, sendo vedada a utilização dos dados pessoais para fins distintos da prestação de serviços ora contratada.</w:t>
      </w:r>
    </w:p>
    <w:p w14:paraId="0AB99533" w14:textId="77EB293A" w:rsidR="001E5BAA" w:rsidRPr="004D5ACE" w:rsidRDefault="001E5BAA" w:rsidP="001E5BAA">
      <w:pPr>
        <w:suppressAutoHyphens/>
        <w:jc w:val="both"/>
        <w:rPr>
          <w:rFonts w:cstheme="minorHAnsi"/>
        </w:rPr>
      </w:pPr>
      <w:r w:rsidRPr="004D5ACE">
        <w:rPr>
          <w:rFonts w:cstheme="minorHAnsi"/>
        </w:rPr>
        <w:t xml:space="preserve">5 - Em decorrência do presente contrato, os seguintes tipos de dados poderão ser objeto de tratamento pelas Partes: </w:t>
      </w:r>
      <w:r w:rsidRPr="00AE58A6">
        <w:rPr>
          <w:rFonts w:cstheme="minorHAnsi"/>
          <w:highlight w:val="yellow"/>
        </w:rPr>
        <w:t xml:space="preserve">informações de dados cadastrais, de saúde e financeiro dos </w:t>
      </w:r>
      <w:r w:rsidR="007A7FE2" w:rsidRPr="00AE58A6">
        <w:rPr>
          <w:rFonts w:cstheme="minorHAnsi"/>
          <w:highlight w:val="yellow"/>
        </w:rPr>
        <w:t xml:space="preserve">titulares de dados pessoais </w:t>
      </w:r>
      <w:r w:rsidRPr="00AE58A6">
        <w:rPr>
          <w:rFonts w:cstheme="minorHAnsi"/>
          <w:highlight w:val="yellow"/>
        </w:rPr>
        <w:t xml:space="preserve">vinculados a prestação de serviços </w:t>
      </w:r>
      <w:r w:rsidR="007A7FE2" w:rsidRPr="00AE58A6">
        <w:rPr>
          <w:rFonts w:cstheme="minorHAnsi"/>
          <w:highlight w:val="yellow"/>
        </w:rPr>
        <w:t xml:space="preserve">da </w:t>
      </w:r>
      <w:proofErr w:type="gramStart"/>
      <w:r w:rsidR="007A7FE2" w:rsidRPr="00AE58A6">
        <w:rPr>
          <w:rFonts w:cstheme="minorHAnsi"/>
          <w:highlight w:val="yellow"/>
        </w:rPr>
        <w:t>CONTRATANTE.</w:t>
      </w:r>
      <w:r w:rsidR="00AE58A6">
        <w:rPr>
          <w:rFonts w:cstheme="minorHAnsi"/>
          <w:b/>
          <w:color w:val="FF0000"/>
          <w:highlight w:val="yellow"/>
        </w:rPr>
        <w:t>(</w:t>
      </w:r>
      <w:proofErr w:type="gramEnd"/>
      <w:r w:rsidR="00AE58A6">
        <w:rPr>
          <w:rFonts w:cstheme="minorHAnsi"/>
          <w:b/>
          <w:color w:val="FF0000"/>
          <w:highlight w:val="yellow"/>
        </w:rPr>
        <w:t>verificar com o TI se estes são os tipos de dados</w:t>
      </w:r>
      <w:r w:rsidR="00AE58A6">
        <w:rPr>
          <w:rFonts w:cstheme="minorHAnsi"/>
          <w:highlight w:val="cyan"/>
        </w:rPr>
        <w:t>)</w:t>
      </w:r>
    </w:p>
    <w:p w14:paraId="0F51F762" w14:textId="1A454C56" w:rsidR="001E5BAA" w:rsidRPr="004D5ACE" w:rsidRDefault="001E5BAA" w:rsidP="001E5BAA">
      <w:pPr>
        <w:suppressAutoHyphens/>
        <w:jc w:val="both"/>
        <w:rPr>
          <w:rFonts w:cstheme="minorHAnsi"/>
        </w:rPr>
      </w:pPr>
      <w:r w:rsidRPr="004D5ACE">
        <w:rPr>
          <w:rFonts w:cstheme="minorHAnsi"/>
        </w:rPr>
        <w:t xml:space="preserve">6 - Durante o armazenamento de dados pessoais, </w:t>
      </w:r>
      <w:r w:rsidR="007A7FE2">
        <w:rPr>
          <w:rFonts w:cstheme="minorHAnsi"/>
        </w:rPr>
        <w:t>a CONTRATADA</w:t>
      </w:r>
      <w:r w:rsidRPr="004D5ACE">
        <w:rPr>
          <w:rFonts w:cstheme="minorHAnsi"/>
        </w:rPr>
        <w:t xml:space="preserve">, na qualidade de </w:t>
      </w:r>
      <w:r w:rsidR="007A7FE2">
        <w:rPr>
          <w:rFonts w:cstheme="minorHAnsi"/>
        </w:rPr>
        <w:t>OPERADOR</w:t>
      </w:r>
      <w:r w:rsidRPr="004D5ACE">
        <w:rPr>
          <w:rFonts w:cstheme="minorHAnsi"/>
        </w:rPr>
        <w:t>, respeitará, no mínimo, os seguintes padrões de segurança:</w:t>
      </w:r>
    </w:p>
    <w:p w14:paraId="568C3468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lastRenderedPageBreak/>
        <w:t xml:space="preserve">a) O estabelecimento de controle estrito sobre o acesso aos dados mediante a definição de responsabilidades das pessoas que terão possibilidade de acesso e de privilégios de acesso exclusivo; </w:t>
      </w:r>
    </w:p>
    <w:p w14:paraId="5BC35066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b) Desenvolvimento/Criação de mecanismos de autenticação de acesso aos registros, usando, por exemplo, sistemas de autenticação dupla para assegurar a individualização do responsável pelo tratamento dos registros;</w:t>
      </w:r>
    </w:p>
    <w:p w14:paraId="6EF031FE" w14:textId="540D32A5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c) Criação/Desenvolvimento de inventário detalhado dos acessos aos registros de conexão e de acesso as aplicações, contendo o momento, a duração, a identidade do funcionário ou do respon</w:t>
      </w:r>
      <w:r w:rsidR="007A7FE2">
        <w:rPr>
          <w:rFonts w:cstheme="minorHAnsi"/>
        </w:rPr>
        <w:t>sável pelo acesso designado pela</w:t>
      </w:r>
      <w:r w:rsidRPr="004D5ACE">
        <w:rPr>
          <w:rFonts w:cstheme="minorHAnsi"/>
        </w:rPr>
        <w:t xml:space="preserve"> </w:t>
      </w:r>
      <w:r w:rsidRPr="007A7FE2">
        <w:rPr>
          <w:rFonts w:cstheme="minorHAnsi"/>
        </w:rPr>
        <w:t>CONTRATAD</w:t>
      </w:r>
      <w:r w:rsidR="007A7FE2" w:rsidRPr="007A7FE2">
        <w:rPr>
          <w:rFonts w:cstheme="minorHAnsi"/>
        </w:rPr>
        <w:t>A</w:t>
      </w:r>
      <w:r w:rsidRPr="007A7FE2">
        <w:rPr>
          <w:rFonts w:cstheme="minorHAnsi"/>
        </w:rPr>
        <w:t xml:space="preserve"> </w:t>
      </w:r>
      <w:r w:rsidRPr="004D5ACE">
        <w:rPr>
          <w:rFonts w:cstheme="minorHAnsi"/>
        </w:rPr>
        <w:t>e o arquivo acessado, inclusive quando tal acesso é feito para cumprimento das obrigações legais ou determinações por parte de autoridades; e</w:t>
      </w:r>
    </w:p>
    <w:p w14:paraId="0FBACE6B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d) Uso de soluções de gestão dos registros por meio de técnicas que garantam a inviolabilidade dos dados, como a </w:t>
      </w:r>
      <w:proofErr w:type="spellStart"/>
      <w:r w:rsidRPr="004D5ACE">
        <w:rPr>
          <w:rFonts w:cstheme="minorHAnsi"/>
        </w:rPr>
        <w:t>anonimização</w:t>
      </w:r>
      <w:proofErr w:type="spellEnd"/>
      <w:r w:rsidRPr="004D5ACE">
        <w:rPr>
          <w:rFonts w:cstheme="minorHAnsi"/>
        </w:rPr>
        <w:t xml:space="preserve"> de dados.</w:t>
      </w:r>
    </w:p>
    <w:p w14:paraId="0C8D9D24" w14:textId="77777777" w:rsidR="001E5BAA" w:rsidRPr="004D5ACE" w:rsidRDefault="001E5BAA" w:rsidP="001E5BAA">
      <w:pPr>
        <w:jc w:val="both"/>
        <w:rPr>
          <w:rFonts w:cstheme="minorHAnsi"/>
        </w:rPr>
      </w:pPr>
    </w:p>
    <w:p w14:paraId="2FD21F62" w14:textId="21EFB74C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7 </w:t>
      </w:r>
      <w:r w:rsidR="007A7FE2">
        <w:rPr>
          <w:rFonts w:cstheme="minorHAnsi"/>
        </w:rPr>
        <w:t>–</w:t>
      </w:r>
      <w:r w:rsidRPr="004D5ACE">
        <w:rPr>
          <w:rFonts w:cstheme="minorHAnsi"/>
        </w:rPr>
        <w:t xml:space="preserve"> </w:t>
      </w:r>
      <w:r w:rsidR="007A7FE2">
        <w:rPr>
          <w:rFonts w:cstheme="minorHAnsi"/>
        </w:rPr>
        <w:t xml:space="preserve">A </w:t>
      </w:r>
      <w:r w:rsidRPr="007A7FE2">
        <w:rPr>
          <w:rFonts w:cstheme="minorHAnsi"/>
        </w:rPr>
        <w:t>CONTRATAD</w:t>
      </w:r>
      <w:r w:rsidR="007A7FE2" w:rsidRPr="007A7FE2">
        <w:rPr>
          <w:rFonts w:cstheme="minorHAnsi"/>
        </w:rPr>
        <w:t>A</w:t>
      </w:r>
      <w:r w:rsidRPr="007A7FE2">
        <w:rPr>
          <w:rFonts w:cstheme="minorHAnsi"/>
        </w:rPr>
        <w:t xml:space="preserve"> </w:t>
      </w:r>
      <w:r w:rsidRPr="004D5ACE">
        <w:rPr>
          <w:rFonts w:cstheme="minorHAnsi"/>
        </w:rPr>
        <w:t>deverá manter o registro formal das seguintes informações:</w:t>
      </w:r>
    </w:p>
    <w:p w14:paraId="2B0ABA03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a) Registro de todas as atividades de tratamento de dados pessoais que pratica;</w:t>
      </w:r>
    </w:p>
    <w:p w14:paraId="558EBC89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b) Registro das transferências internacionais de dados pessoais a países terceiros, incluindo a informação sobre o país/organização de destino, e, no caso das transferências indicadas no artigo 33 da Lei Geral de Proteção de Dados Pessoais, a documentação que comprove a adequação das garantias necessárias, conforme o caso;</w:t>
      </w:r>
    </w:p>
    <w:p w14:paraId="5FE3BD7E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c) Descrição geral das medidas técnicas e organizacionais de segurança da informação que garantam a:</w:t>
      </w:r>
    </w:p>
    <w:p w14:paraId="3EE96FED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I. </w:t>
      </w:r>
      <w:proofErr w:type="spellStart"/>
      <w:r w:rsidRPr="004D5ACE">
        <w:rPr>
          <w:rFonts w:cstheme="minorHAnsi"/>
        </w:rPr>
        <w:t>Pseudonimização</w:t>
      </w:r>
      <w:proofErr w:type="spellEnd"/>
      <w:r w:rsidRPr="004D5ACE">
        <w:rPr>
          <w:rFonts w:cstheme="minorHAnsi"/>
        </w:rPr>
        <w:t xml:space="preserve"> e </w:t>
      </w:r>
      <w:proofErr w:type="spellStart"/>
      <w:r w:rsidRPr="004D5ACE">
        <w:rPr>
          <w:rFonts w:cstheme="minorHAnsi"/>
        </w:rPr>
        <w:t>anonimização</w:t>
      </w:r>
      <w:proofErr w:type="spellEnd"/>
      <w:r w:rsidRPr="004D5ACE">
        <w:rPr>
          <w:rFonts w:cstheme="minorHAnsi"/>
        </w:rPr>
        <w:t xml:space="preserve"> dos dados pessoais;</w:t>
      </w:r>
    </w:p>
    <w:p w14:paraId="1C77B92E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II. Confidencialidade, disponibilidade, integridade e resiliência dos sistemas;</w:t>
      </w:r>
    </w:p>
    <w:p w14:paraId="3807EAA2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III. Capacidade de restaurar a disponibilidade e o acesso aos dados pessoais, em caso de incidente físico ou técnico; e</w:t>
      </w:r>
    </w:p>
    <w:p w14:paraId="22C12949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IV. Existência de processo de verificação contínua de medidas técnicas e organizacionais relativas à segurança do tratamento de dados pessoais.</w:t>
      </w:r>
    </w:p>
    <w:p w14:paraId="7558DD39" w14:textId="6823ADC5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8 - </w:t>
      </w:r>
      <w:r w:rsidR="007A7FE2">
        <w:rPr>
          <w:rFonts w:cstheme="minorHAnsi"/>
        </w:rPr>
        <w:t>A</w:t>
      </w:r>
      <w:r w:rsidRPr="004D5ACE">
        <w:rPr>
          <w:rFonts w:cstheme="minorHAnsi"/>
        </w:rPr>
        <w:t xml:space="preserve"> </w:t>
      </w:r>
      <w:r w:rsidRPr="007A7FE2">
        <w:rPr>
          <w:rFonts w:cstheme="minorHAnsi"/>
        </w:rPr>
        <w:t>CONTRATAD</w:t>
      </w:r>
      <w:r w:rsidR="007A7FE2" w:rsidRPr="007A7FE2">
        <w:rPr>
          <w:rFonts w:cstheme="minorHAnsi"/>
        </w:rPr>
        <w:t>A</w:t>
      </w:r>
      <w:r w:rsidRPr="007A7FE2">
        <w:rPr>
          <w:rFonts w:cstheme="minorHAnsi"/>
        </w:rPr>
        <w:t xml:space="preserve"> d</w:t>
      </w:r>
      <w:r w:rsidRPr="004D5ACE">
        <w:rPr>
          <w:rFonts w:cstheme="minorHAnsi"/>
        </w:rPr>
        <w:t>everá manter o sigilo em relação aos dados pessoais tratados em virtude deste contrato, garantindo que todas as pessoas autorizadas a tratarem tais dados estejam comprometidas, de forma expressa e por escrito, e sujeitas ao dever de confidencialidade, bem como devidamente instruídas e capacitadas para o tratamento de dados pessoais.</w:t>
      </w:r>
    </w:p>
    <w:p w14:paraId="42E0E0AC" w14:textId="13DD5BA4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9 - </w:t>
      </w:r>
      <w:r w:rsidR="007A7FE2">
        <w:rPr>
          <w:rFonts w:cstheme="minorHAnsi"/>
        </w:rPr>
        <w:t>A</w:t>
      </w:r>
      <w:r w:rsidRPr="004D5ACE">
        <w:rPr>
          <w:rFonts w:cstheme="minorHAnsi"/>
        </w:rPr>
        <w:t xml:space="preserve"> </w:t>
      </w:r>
      <w:r w:rsidRPr="007A7FE2">
        <w:rPr>
          <w:rFonts w:cstheme="minorHAnsi"/>
        </w:rPr>
        <w:t>CONTRATAD</w:t>
      </w:r>
      <w:r w:rsidR="007A7FE2" w:rsidRPr="007A7FE2">
        <w:rPr>
          <w:rFonts w:cstheme="minorHAnsi"/>
        </w:rPr>
        <w:t>A</w:t>
      </w:r>
      <w:r w:rsidRPr="004D5ACE">
        <w:rPr>
          <w:rFonts w:cstheme="minorHAnsi"/>
        </w:rPr>
        <w:t xml:space="preserve"> deverá realizar avaliações de risco e impacto próprio e independente para tratamento de dados pessoais, compartilhando os riscos e planejamento para mitigá-los com a </w:t>
      </w:r>
      <w:r w:rsidRPr="007A7FE2">
        <w:rPr>
          <w:rFonts w:cstheme="minorHAnsi"/>
        </w:rPr>
        <w:t>CONTRATANTE,</w:t>
      </w:r>
      <w:r w:rsidRPr="004D5ACE">
        <w:rPr>
          <w:rFonts w:cstheme="minorHAnsi"/>
        </w:rPr>
        <w:t xml:space="preserve"> devendo as partes prestar auxílio mútuo para garantir o exercício dos seguintes direitos por parte dos titulares de dados:</w:t>
      </w:r>
    </w:p>
    <w:p w14:paraId="48180EB6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a) Confirmação da existência de tratamento;</w:t>
      </w:r>
    </w:p>
    <w:p w14:paraId="5DF928FE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b) Acesso aos dados;</w:t>
      </w:r>
    </w:p>
    <w:p w14:paraId="3AA6800D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c) Correção de dados incompletos, inexatos ou desatualizados;</w:t>
      </w:r>
    </w:p>
    <w:p w14:paraId="208B3C28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d) </w:t>
      </w:r>
      <w:proofErr w:type="spellStart"/>
      <w:r w:rsidRPr="004D5ACE">
        <w:rPr>
          <w:rFonts w:cstheme="minorHAnsi"/>
        </w:rPr>
        <w:t>Anonimização</w:t>
      </w:r>
      <w:proofErr w:type="spellEnd"/>
      <w:r w:rsidRPr="004D5ACE">
        <w:rPr>
          <w:rFonts w:cstheme="minorHAnsi"/>
        </w:rPr>
        <w:t>, bloqueio ou eliminação de dados desnecessários, excessivos ou tratados em desconformidade com a lei;</w:t>
      </w:r>
    </w:p>
    <w:p w14:paraId="188F7E4F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e) Portabilidade dos dados;</w:t>
      </w:r>
    </w:p>
    <w:p w14:paraId="53ED63E1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f) Eliminação dos dados pessoais tratados com o consentimento, quando aplicável;</w:t>
      </w:r>
    </w:p>
    <w:p w14:paraId="551D9E01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g) Informação sobre entidades públicas e privadas com as quais foi realizado uso compartilhado de dados;</w:t>
      </w:r>
    </w:p>
    <w:p w14:paraId="6C438273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h) Informação sobre a possibilidade de não fornecimento do consentimento e sobre as consequências da negativa;</w:t>
      </w:r>
    </w:p>
    <w:p w14:paraId="74F059CE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i) Revogação do consentimento; e</w:t>
      </w:r>
    </w:p>
    <w:p w14:paraId="43B2208F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j) Revisão de decisões automatizadas tomadas com base no tratamento de dados pessoais.</w:t>
      </w:r>
    </w:p>
    <w:p w14:paraId="13201F07" w14:textId="180E7D9F" w:rsidR="001E5BAA" w:rsidRPr="007A7FE2" w:rsidRDefault="001E5BAA" w:rsidP="001E5BAA">
      <w:pPr>
        <w:jc w:val="both"/>
        <w:rPr>
          <w:rFonts w:cstheme="minorHAnsi"/>
          <w:b/>
        </w:rPr>
      </w:pPr>
      <w:r w:rsidRPr="007A7FE2">
        <w:rPr>
          <w:rFonts w:cstheme="minorHAnsi"/>
        </w:rPr>
        <w:t xml:space="preserve">10 - Sem prejuízo do auxílio previsto na Cláusula 9, </w:t>
      </w:r>
      <w:r w:rsidR="007A7FE2" w:rsidRPr="007A7FE2">
        <w:rPr>
          <w:rFonts w:cstheme="minorHAnsi"/>
        </w:rPr>
        <w:t>a</w:t>
      </w:r>
      <w:r w:rsidRPr="007A7FE2">
        <w:rPr>
          <w:rFonts w:cstheme="minorHAnsi"/>
        </w:rPr>
        <w:t xml:space="preserve"> CONTRATAD</w:t>
      </w:r>
      <w:r w:rsidR="007A7FE2" w:rsidRPr="007A7FE2">
        <w:rPr>
          <w:rFonts w:cstheme="minorHAnsi"/>
        </w:rPr>
        <w:t>A</w:t>
      </w:r>
      <w:r w:rsidRPr="007A7FE2">
        <w:rPr>
          <w:rFonts w:cstheme="minorHAnsi"/>
        </w:rPr>
        <w:t xml:space="preserve"> deverá comunicar </w:t>
      </w:r>
      <w:r w:rsidR="00803E47">
        <w:rPr>
          <w:rFonts w:cstheme="minorHAnsi"/>
        </w:rPr>
        <w:t>à</w:t>
      </w:r>
      <w:bookmarkStart w:id="0" w:name="_GoBack"/>
      <w:bookmarkEnd w:id="0"/>
      <w:r w:rsidRPr="007A7FE2">
        <w:rPr>
          <w:rFonts w:cstheme="minorHAnsi"/>
        </w:rPr>
        <w:t xml:space="preserve"> </w:t>
      </w:r>
      <w:r w:rsidR="007A7FE2" w:rsidRPr="007A7FE2">
        <w:rPr>
          <w:rFonts w:cstheme="minorHAnsi"/>
        </w:rPr>
        <w:t>CONTRATANTE</w:t>
      </w:r>
      <w:r w:rsidRPr="007A7FE2">
        <w:rPr>
          <w:rFonts w:cstheme="minorHAnsi"/>
        </w:rPr>
        <w:t xml:space="preserve"> caso receba alguma requisição referente aos direitos previstos na CLÁUSULA 9, letras “d”, “e”, “f”, “h”, “i” e “j”. Tal comunicação deverá ocorrer de imediato ou, no máximo, no dia útil seguinte, pelo endereço de e-mail: </w:t>
      </w:r>
      <w:hyperlink r:id="rId7" w:history="1">
        <w:r w:rsidR="007A7FE2" w:rsidRPr="007A7FE2">
          <w:rPr>
            <w:rStyle w:val="Hyperlink"/>
            <w:rFonts w:cstheme="minorHAnsi"/>
            <w:b/>
            <w:color w:val="auto"/>
          </w:rPr>
          <w:t>dpo.unimedtc@unimedtc.coop.br</w:t>
        </w:r>
      </w:hyperlink>
      <w:r w:rsidRPr="007A7FE2">
        <w:rPr>
          <w:rFonts w:cstheme="minorHAnsi"/>
          <w:b/>
        </w:rPr>
        <w:t>.</w:t>
      </w:r>
    </w:p>
    <w:p w14:paraId="55F26520" w14:textId="691680A4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11 - </w:t>
      </w:r>
      <w:r w:rsidR="007A7FE2" w:rsidRPr="00805E2B">
        <w:rPr>
          <w:rFonts w:cstheme="minorHAnsi"/>
        </w:rPr>
        <w:t>A</w:t>
      </w:r>
      <w:r w:rsidRPr="00805E2B">
        <w:rPr>
          <w:rFonts w:cstheme="minorHAnsi"/>
        </w:rPr>
        <w:t xml:space="preserve"> CONTRATAD</w:t>
      </w:r>
      <w:r w:rsidR="007A7FE2" w:rsidRPr="00805E2B">
        <w:rPr>
          <w:rFonts w:cstheme="minorHAnsi"/>
        </w:rPr>
        <w:t>A</w:t>
      </w:r>
      <w:r w:rsidRPr="004D5ACE">
        <w:rPr>
          <w:rFonts w:cstheme="minorHAnsi"/>
        </w:rPr>
        <w:t xml:space="preserve"> expressamente se compromete a tratar os dados pessoais sensíveis que lhe forem confiados ou que eventualmente sejam tratados na relação direta com o titular dos dados em estrita observância as regras específicas previstas na LGPD.</w:t>
      </w:r>
    </w:p>
    <w:p w14:paraId="5B0757F8" w14:textId="389049E0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 xml:space="preserve">12 - </w:t>
      </w:r>
      <w:r w:rsidR="00805E2B" w:rsidRPr="00805E2B">
        <w:rPr>
          <w:rFonts w:cstheme="minorHAnsi"/>
        </w:rPr>
        <w:t>A CONTRATADA</w:t>
      </w:r>
      <w:r w:rsidR="00805E2B" w:rsidRPr="00805E2B">
        <w:rPr>
          <w:rFonts w:cstheme="minorHAnsi"/>
        </w:rPr>
        <w:t xml:space="preserve"> </w:t>
      </w:r>
      <w:r w:rsidRPr="00805E2B">
        <w:rPr>
          <w:rFonts w:cstheme="minorHAnsi"/>
        </w:rPr>
        <w:t>s</w:t>
      </w:r>
      <w:r w:rsidRPr="004D5ACE">
        <w:rPr>
          <w:rFonts w:cstheme="minorHAnsi"/>
        </w:rPr>
        <w:t>e compromete a tratar os dados pessoais de crianças e adolescentes – observadas as conceituações previstas no artigo 3º do Estatuto da Criança e do Adolescente – sempre em seu melhor interesse, colhendo, quando aplicável o consentimento de, ao menos, um dos pais ou responsável legal, em observância ao disposto no artigo 14 da LGPD.</w:t>
      </w:r>
    </w:p>
    <w:p w14:paraId="37363834" w14:textId="55E494A8" w:rsidR="001E5BAA" w:rsidRPr="00805E2B" w:rsidRDefault="001E5BAA" w:rsidP="001E5BAA">
      <w:pPr>
        <w:jc w:val="both"/>
        <w:rPr>
          <w:rFonts w:cstheme="minorHAnsi"/>
        </w:rPr>
      </w:pPr>
      <w:r w:rsidRPr="00805E2B">
        <w:rPr>
          <w:rFonts w:cstheme="minorHAnsi"/>
        </w:rPr>
        <w:t>13 - Sem prejuízo do dispo</w:t>
      </w:r>
      <w:r w:rsidR="00805E2B" w:rsidRPr="00805E2B">
        <w:rPr>
          <w:rFonts w:cstheme="minorHAnsi"/>
        </w:rPr>
        <w:t>sto nas cláusulas anteriores, a</w:t>
      </w:r>
      <w:r w:rsidR="00805E2B" w:rsidRPr="00805E2B">
        <w:rPr>
          <w:rFonts w:cstheme="minorHAnsi"/>
        </w:rPr>
        <w:t xml:space="preserve"> CONTRATADA</w:t>
      </w:r>
      <w:r w:rsidRPr="00805E2B">
        <w:rPr>
          <w:rFonts w:cstheme="minorHAnsi"/>
        </w:rPr>
        <w:t xml:space="preserve"> será </w:t>
      </w:r>
      <w:r w:rsidR="00805E2B" w:rsidRPr="00805E2B">
        <w:rPr>
          <w:rFonts w:cstheme="minorHAnsi"/>
        </w:rPr>
        <w:t>a</w:t>
      </w:r>
      <w:r w:rsidRPr="00805E2B">
        <w:rPr>
          <w:rFonts w:cstheme="minorHAnsi"/>
        </w:rPr>
        <w:t xml:space="preserve"> único responsável, independentemente da necessidade de comprovação de culpa, por eventual acesso indevido, não autorizado e do vazamento ou perda dos dados pessoais relativos ao tratamento de sua responsabilidade descrito na </w:t>
      </w:r>
      <w:r w:rsidR="00805E2B" w:rsidRPr="00805E2B">
        <w:rPr>
          <w:rFonts w:cstheme="minorHAnsi"/>
        </w:rPr>
        <w:t>4</w:t>
      </w:r>
      <w:r w:rsidRPr="00805E2B">
        <w:rPr>
          <w:rFonts w:cstheme="minorHAnsi"/>
        </w:rPr>
        <w:t>:</w:t>
      </w:r>
    </w:p>
    <w:p w14:paraId="3616E7C0" w14:textId="7409EA12" w:rsidR="001E5BAA" w:rsidRPr="00805E2B" w:rsidRDefault="001E5BAA" w:rsidP="001E5BAA">
      <w:pPr>
        <w:jc w:val="both"/>
        <w:rPr>
          <w:rFonts w:cstheme="minorHAnsi"/>
        </w:rPr>
      </w:pPr>
      <w:r w:rsidRPr="00805E2B">
        <w:rPr>
          <w:rFonts w:cstheme="minorHAnsi"/>
        </w:rPr>
        <w:t>a) Caso a CONTRATANTE seja demandada por qualquer pessoa, autoridade ou entidade, pública ou privada, em razão de vazamento de dados que</w:t>
      </w:r>
      <w:r w:rsidR="00805E2B" w:rsidRPr="00805E2B">
        <w:rPr>
          <w:rFonts w:cstheme="minorHAnsi"/>
        </w:rPr>
        <w:t xml:space="preserve"> estavam sob responsabilidade da</w:t>
      </w:r>
      <w:r w:rsidRPr="00805E2B">
        <w:rPr>
          <w:rFonts w:cstheme="minorHAnsi"/>
        </w:rPr>
        <w:t xml:space="preserve"> CONTRATAD</w:t>
      </w:r>
      <w:r w:rsidR="00805E2B" w:rsidRPr="00805E2B">
        <w:rPr>
          <w:rFonts w:cstheme="minorHAnsi"/>
        </w:rPr>
        <w:t>A</w:t>
      </w:r>
      <w:r w:rsidRPr="00805E2B">
        <w:rPr>
          <w:rFonts w:cstheme="minorHAnsi"/>
        </w:rPr>
        <w:t>, fica garantido à CONTRATANTE] o direito de chamamento ao processo, ou denunciação à lide, nos termos do Código de Processo Civil.</w:t>
      </w:r>
    </w:p>
    <w:p w14:paraId="27C587D2" w14:textId="2523E26D" w:rsidR="001E5BAA" w:rsidRPr="004D5ACE" w:rsidRDefault="001E5BAA" w:rsidP="001E5BAA">
      <w:pPr>
        <w:jc w:val="both"/>
        <w:rPr>
          <w:rFonts w:cstheme="minorHAnsi"/>
        </w:rPr>
      </w:pPr>
      <w:proofErr w:type="gramStart"/>
      <w:r w:rsidRPr="00805E2B">
        <w:rPr>
          <w:rFonts w:cstheme="minorHAnsi"/>
        </w:rPr>
        <w:t>b) Em</w:t>
      </w:r>
      <w:proofErr w:type="gramEnd"/>
      <w:r w:rsidRPr="00805E2B">
        <w:rPr>
          <w:rFonts w:cstheme="minorHAnsi"/>
        </w:rPr>
        <w:t xml:space="preserve"> caso de incidente de acesso indevido, não autorizado e do vazamento ou perda de dados cujo tra</w:t>
      </w:r>
      <w:r w:rsidR="00805E2B" w:rsidRPr="00805E2B">
        <w:rPr>
          <w:rFonts w:cstheme="minorHAnsi"/>
        </w:rPr>
        <w:t>tamento é de responsabilidade da</w:t>
      </w:r>
      <w:r w:rsidRPr="00805E2B">
        <w:rPr>
          <w:rFonts w:cstheme="minorHAnsi"/>
        </w:rPr>
        <w:t xml:space="preserve"> CONTRATAD</w:t>
      </w:r>
      <w:r w:rsidR="00805E2B" w:rsidRPr="00805E2B">
        <w:rPr>
          <w:rFonts w:cstheme="minorHAnsi"/>
        </w:rPr>
        <w:t>A</w:t>
      </w:r>
      <w:r w:rsidRPr="00805E2B">
        <w:rPr>
          <w:rFonts w:cstheme="minorHAnsi"/>
        </w:rPr>
        <w:t xml:space="preserve">, independentemente do motivo que o tenha ocasionado, deverá </w:t>
      </w:r>
      <w:r w:rsidR="00805E2B" w:rsidRPr="00805E2B">
        <w:rPr>
          <w:rFonts w:cstheme="minorHAnsi"/>
        </w:rPr>
        <w:t>a</w:t>
      </w:r>
      <w:r w:rsidRPr="00805E2B">
        <w:rPr>
          <w:rFonts w:cstheme="minorHAnsi"/>
        </w:rPr>
        <w:t xml:space="preserve"> CONTRATAD</w:t>
      </w:r>
      <w:r w:rsidR="00805E2B" w:rsidRPr="00805E2B">
        <w:rPr>
          <w:rFonts w:cstheme="minorHAnsi"/>
        </w:rPr>
        <w:t xml:space="preserve">A </w:t>
      </w:r>
      <w:r w:rsidRPr="00805E2B">
        <w:rPr>
          <w:rFonts w:cstheme="minorHAnsi"/>
        </w:rPr>
        <w:t>enviar comunicação à CONTRATANTE por escrito, certificando-se do recebimento, imediatamente ou até o primeiro dia útil subsequente à ciência do incidente, contendo, no mínimo, as seguintes informações:</w:t>
      </w:r>
    </w:p>
    <w:p w14:paraId="5FF83950" w14:textId="4E0768A1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(i) data e h</w:t>
      </w:r>
      <w:r w:rsidR="00805E2B">
        <w:rPr>
          <w:rFonts w:cstheme="minorHAnsi"/>
        </w:rPr>
        <w:t>ora do incidenta</w:t>
      </w:r>
      <w:r w:rsidRPr="004D5ACE">
        <w:rPr>
          <w:rFonts w:cstheme="minorHAnsi"/>
        </w:rPr>
        <w:t>;</w:t>
      </w:r>
    </w:p>
    <w:p w14:paraId="50BB8A7A" w14:textId="3DD5A73A" w:rsidR="001E5BAA" w:rsidRPr="004D5ACE" w:rsidRDefault="00805E2B" w:rsidP="001E5BAA">
      <w:pPr>
        <w:jc w:val="both"/>
        <w:rPr>
          <w:rFonts w:cstheme="minorHAnsi"/>
        </w:rPr>
      </w:pPr>
      <w:r>
        <w:rPr>
          <w:rFonts w:cstheme="minorHAnsi"/>
        </w:rPr>
        <w:t>(</w:t>
      </w:r>
      <w:proofErr w:type="spellStart"/>
      <w:r>
        <w:rPr>
          <w:rFonts w:cstheme="minorHAnsi"/>
        </w:rPr>
        <w:t>ii</w:t>
      </w:r>
      <w:proofErr w:type="spellEnd"/>
      <w:r>
        <w:rPr>
          <w:rFonts w:cstheme="minorHAnsi"/>
        </w:rPr>
        <w:t xml:space="preserve">) </w:t>
      </w:r>
      <w:r w:rsidRPr="00805E2B">
        <w:rPr>
          <w:rFonts w:cstheme="minorHAnsi"/>
        </w:rPr>
        <w:t>data e hora da ciência pela</w:t>
      </w:r>
      <w:r w:rsidR="001E5BAA" w:rsidRPr="00805E2B">
        <w:rPr>
          <w:rFonts w:cstheme="minorHAnsi"/>
        </w:rPr>
        <w:t xml:space="preserve"> </w:t>
      </w:r>
      <w:r w:rsidRPr="00805E2B">
        <w:rPr>
          <w:rFonts w:cstheme="minorHAnsi"/>
        </w:rPr>
        <w:t>CONTRATADA;</w:t>
      </w:r>
    </w:p>
    <w:p w14:paraId="45BC510C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(</w:t>
      </w:r>
      <w:proofErr w:type="spellStart"/>
      <w:r w:rsidRPr="004D5ACE">
        <w:rPr>
          <w:rFonts w:cstheme="minorHAnsi"/>
        </w:rPr>
        <w:t>iii</w:t>
      </w:r>
      <w:proofErr w:type="spellEnd"/>
      <w:r w:rsidRPr="004D5ACE">
        <w:rPr>
          <w:rFonts w:cstheme="minorHAnsi"/>
        </w:rPr>
        <w:t>) relação dos tipos de dados afetados pelo incidente;</w:t>
      </w:r>
    </w:p>
    <w:p w14:paraId="647E1452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(</w:t>
      </w:r>
      <w:proofErr w:type="spellStart"/>
      <w:r w:rsidRPr="004D5ACE">
        <w:rPr>
          <w:rFonts w:cstheme="minorHAnsi"/>
        </w:rPr>
        <w:t>iv</w:t>
      </w:r>
      <w:proofErr w:type="spellEnd"/>
      <w:r w:rsidRPr="004D5ACE">
        <w:rPr>
          <w:rFonts w:cstheme="minorHAnsi"/>
        </w:rPr>
        <w:t>) número de titulares de dados afetados;</w:t>
      </w:r>
    </w:p>
    <w:p w14:paraId="53DE7B42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(v) relação de titulares de dados afetados pelo vazamento;</w:t>
      </w:r>
    </w:p>
    <w:p w14:paraId="192B7B48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(vi) dados de contato do Encarregado de Proteção de Dados (DPO) ou outra pessoa junto à qual seja possível obter maiores informações sobre o ocorrido;</w:t>
      </w:r>
    </w:p>
    <w:p w14:paraId="342526A4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(</w:t>
      </w:r>
      <w:proofErr w:type="spellStart"/>
      <w:r w:rsidRPr="004D5ACE">
        <w:rPr>
          <w:rFonts w:cstheme="minorHAnsi"/>
        </w:rPr>
        <w:t>vii</w:t>
      </w:r>
      <w:proofErr w:type="spellEnd"/>
      <w:r w:rsidRPr="004D5ACE">
        <w:rPr>
          <w:rFonts w:cstheme="minorHAnsi"/>
        </w:rPr>
        <w:t>) descrição das possíveis consequências do acidente; e</w:t>
      </w:r>
    </w:p>
    <w:p w14:paraId="10481EDF" w14:textId="77777777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(</w:t>
      </w:r>
      <w:proofErr w:type="spellStart"/>
      <w:r w:rsidRPr="004D5ACE">
        <w:rPr>
          <w:rFonts w:cstheme="minorHAnsi"/>
        </w:rPr>
        <w:t>viii</w:t>
      </w:r>
      <w:proofErr w:type="spellEnd"/>
      <w:r w:rsidRPr="004D5ACE">
        <w:rPr>
          <w:rFonts w:cstheme="minorHAnsi"/>
        </w:rPr>
        <w:t>) indicação de medidas que estiverem sendo tomadas para reparar o dano e evitar novos incidentes.</w:t>
      </w:r>
    </w:p>
    <w:p w14:paraId="3F729A8B" w14:textId="6D2A77FE" w:rsidR="001E5BAA" w:rsidRPr="00805E2B" w:rsidRDefault="001E5BAA" w:rsidP="00805E2B">
      <w:pPr>
        <w:ind w:firstLine="708"/>
        <w:jc w:val="both"/>
        <w:rPr>
          <w:rFonts w:cstheme="minorHAnsi"/>
        </w:rPr>
      </w:pPr>
      <w:r w:rsidRPr="00805E2B">
        <w:rPr>
          <w:rFonts w:cstheme="minorHAnsi"/>
        </w:rPr>
        <w:t xml:space="preserve">13.1 - Caso </w:t>
      </w:r>
      <w:r w:rsidR="00805E2B" w:rsidRPr="00805E2B">
        <w:rPr>
          <w:rFonts w:cstheme="minorHAnsi"/>
        </w:rPr>
        <w:t>a</w:t>
      </w:r>
      <w:r w:rsidRPr="00805E2B">
        <w:rPr>
          <w:rFonts w:cstheme="minorHAnsi"/>
        </w:rPr>
        <w:t xml:space="preserve"> </w:t>
      </w:r>
      <w:proofErr w:type="gramStart"/>
      <w:r w:rsidRPr="00805E2B">
        <w:rPr>
          <w:rFonts w:cstheme="minorHAnsi"/>
        </w:rPr>
        <w:t>CONTRATAD</w:t>
      </w:r>
      <w:r w:rsidR="00805E2B" w:rsidRPr="00805E2B">
        <w:rPr>
          <w:rFonts w:cstheme="minorHAnsi"/>
        </w:rPr>
        <w:t>A</w:t>
      </w:r>
      <w:r w:rsidRPr="00805E2B">
        <w:rPr>
          <w:rFonts w:cstheme="minorHAnsi"/>
        </w:rPr>
        <w:t xml:space="preserve"> </w:t>
      </w:r>
      <w:r w:rsidR="00805E2B" w:rsidRPr="00805E2B">
        <w:rPr>
          <w:rFonts w:cstheme="minorHAnsi"/>
        </w:rPr>
        <w:t xml:space="preserve"> </w:t>
      </w:r>
      <w:r w:rsidRPr="00805E2B">
        <w:rPr>
          <w:rFonts w:cstheme="minorHAnsi"/>
        </w:rPr>
        <w:t>não</w:t>
      </w:r>
      <w:proofErr w:type="gramEnd"/>
      <w:r w:rsidRPr="00805E2B">
        <w:rPr>
          <w:rFonts w:cstheme="minorHAnsi"/>
        </w:rPr>
        <w:t xml:space="preserve"> disponha de todas as informações ora elencadas no momento de envio da comunicação, deverá enviá-las de forma gradual, de forma a garantir a maior celeridade possível, sendo certo que a comunicação completa (com todas as informações indicadas) deve ser enviada no prazo máximo de 48 (quarenta e oito) horas a partir da ciência do incidente.</w:t>
      </w:r>
    </w:p>
    <w:p w14:paraId="48B45677" w14:textId="6EDCAFB0" w:rsidR="001E5BAA" w:rsidRPr="00805E2B" w:rsidRDefault="001E5BAA" w:rsidP="001E5BAA">
      <w:pPr>
        <w:jc w:val="both"/>
        <w:rPr>
          <w:rFonts w:cstheme="minorHAnsi"/>
        </w:rPr>
      </w:pPr>
      <w:r w:rsidRPr="00805E2B">
        <w:rPr>
          <w:rFonts w:cstheme="minorHAnsi"/>
        </w:rPr>
        <w:t xml:space="preserve">14 – </w:t>
      </w:r>
      <w:r w:rsidR="00805E2B" w:rsidRPr="00805E2B">
        <w:rPr>
          <w:rFonts w:cstheme="minorHAnsi"/>
        </w:rPr>
        <w:t>A</w:t>
      </w:r>
      <w:r w:rsidRPr="00805E2B">
        <w:rPr>
          <w:rFonts w:cstheme="minorHAnsi"/>
        </w:rPr>
        <w:t xml:space="preserve"> CONTRATAD</w:t>
      </w:r>
      <w:r w:rsidR="00805E2B" w:rsidRPr="00805E2B">
        <w:rPr>
          <w:rFonts w:cstheme="minorHAnsi"/>
        </w:rPr>
        <w:t>A</w:t>
      </w:r>
      <w:r w:rsidRPr="00805E2B">
        <w:rPr>
          <w:rFonts w:cstheme="minorHAnsi"/>
        </w:rPr>
        <w:t xml:space="preserve"> disponibilizará toda a documentação necessária para demonstrar o cumprimento às obrigações estabelecidas neste contrato e na legislação de proteção de dados aplicável, sendo facultado à CONTRATANTE a realização de auditorias, mediante a contratação de empresa terceira ou não, em data previamente combinada entre as partes.</w:t>
      </w:r>
    </w:p>
    <w:p w14:paraId="67DCCAD8" w14:textId="5946A757" w:rsidR="001E5BAA" w:rsidRPr="004D5ACE" w:rsidRDefault="001E5BAA" w:rsidP="00805E2B">
      <w:pPr>
        <w:ind w:firstLine="708"/>
        <w:jc w:val="both"/>
        <w:rPr>
          <w:rFonts w:cstheme="minorHAnsi"/>
        </w:rPr>
      </w:pPr>
      <w:r w:rsidRPr="00805E2B">
        <w:rPr>
          <w:rFonts w:cstheme="minorHAnsi"/>
        </w:rPr>
        <w:t xml:space="preserve">14.1 - Fica garantido à </w:t>
      </w:r>
      <w:r w:rsidR="00805E2B" w:rsidRPr="00805E2B">
        <w:rPr>
          <w:rFonts w:cstheme="minorHAnsi"/>
        </w:rPr>
        <w:t xml:space="preserve">CONTRATANTE </w:t>
      </w:r>
      <w:r w:rsidRPr="004D5ACE">
        <w:rPr>
          <w:rFonts w:cstheme="minorHAnsi"/>
        </w:rPr>
        <w:t xml:space="preserve">o direito à realização de, pelo menos, uma auditoria </w:t>
      </w:r>
      <w:r w:rsidRPr="00AE58A6">
        <w:rPr>
          <w:rFonts w:cstheme="minorHAnsi"/>
          <w:highlight w:val="yellow"/>
        </w:rPr>
        <w:t>semestral</w:t>
      </w:r>
      <w:r w:rsidRPr="004D5ACE">
        <w:rPr>
          <w:rFonts w:cstheme="minorHAnsi"/>
        </w:rPr>
        <w:t xml:space="preserve"> nos sistemas do </w:t>
      </w:r>
      <w:r w:rsidR="00805E2B" w:rsidRPr="00805E2B">
        <w:rPr>
          <w:rFonts w:cstheme="minorHAnsi"/>
        </w:rPr>
        <w:t>CONTRATADO</w:t>
      </w:r>
      <w:r w:rsidRPr="004D5ACE">
        <w:rPr>
          <w:rFonts w:cstheme="minorHAnsi"/>
        </w:rPr>
        <w:t>, com o objetivo de verificar medidas e controles de segurança da informação e adequação do tratamento de dados pessoais ao objeto e às obrigações do presente contrato.</w:t>
      </w:r>
    </w:p>
    <w:p w14:paraId="1C5EB67C" w14:textId="250E70A9" w:rsidR="001E5BAA" w:rsidRPr="00805E2B" w:rsidRDefault="001E5BAA" w:rsidP="001E5BAA">
      <w:pPr>
        <w:jc w:val="both"/>
        <w:rPr>
          <w:rFonts w:cstheme="minorHAnsi"/>
          <w:b/>
          <w:color w:val="FF0000"/>
        </w:rPr>
      </w:pPr>
      <w:r w:rsidRPr="00AE58A6">
        <w:rPr>
          <w:rFonts w:cstheme="minorHAnsi"/>
          <w:b/>
          <w:color w:val="FF0000"/>
          <w:highlight w:val="yellow"/>
        </w:rPr>
        <w:t xml:space="preserve">Observação: Ajustar periodicidade com </w:t>
      </w:r>
      <w:r w:rsidR="00805E2B" w:rsidRPr="00AE58A6">
        <w:rPr>
          <w:rFonts w:cstheme="minorHAnsi"/>
          <w:b/>
          <w:color w:val="FF0000"/>
          <w:highlight w:val="yellow"/>
        </w:rPr>
        <w:t>a</w:t>
      </w:r>
      <w:r w:rsidRPr="00AE58A6">
        <w:rPr>
          <w:rFonts w:cstheme="minorHAnsi"/>
          <w:b/>
          <w:color w:val="FF0000"/>
          <w:highlight w:val="yellow"/>
        </w:rPr>
        <w:t xml:space="preserve"> CONTRATAD</w:t>
      </w:r>
      <w:r w:rsidR="00805E2B" w:rsidRPr="00AE58A6">
        <w:rPr>
          <w:rFonts w:cstheme="minorHAnsi"/>
          <w:b/>
          <w:color w:val="FF0000"/>
          <w:highlight w:val="yellow"/>
        </w:rPr>
        <w:t>A</w:t>
      </w:r>
      <w:r w:rsidRPr="00AE58A6">
        <w:rPr>
          <w:rFonts w:cstheme="minorHAnsi"/>
          <w:b/>
          <w:color w:val="FF0000"/>
          <w:highlight w:val="yellow"/>
        </w:rPr>
        <w:t xml:space="preserve"> </w:t>
      </w:r>
    </w:p>
    <w:p w14:paraId="788B69BE" w14:textId="27181049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15 - O presente contrato não autoriza as partes a contratarem operador, no todo ou em parte, para o exercício de qualquer atividade de tratamento de dados relacionada ao objeto da contratação, exceto os serviços auxiliares necessários para o bom funcionamento da prestação dos serviços.</w:t>
      </w:r>
    </w:p>
    <w:p w14:paraId="17648ECB" w14:textId="4C1FF8E3" w:rsidR="001E5BAA" w:rsidRPr="004D5ACE" w:rsidRDefault="001E5BAA" w:rsidP="001E5BAA">
      <w:pPr>
        <w:jc w:val="both"/>
        <w:rPr>
          <w:rFonts w:cstheme="minorHAnsi"/>
        </w:rPr>
      </w:pPr>
      <w:r w:rsidRPr="004D5ACE">
        <w:rPr>
          <w:rFonts w:cstheme="minorHAnsi"/>
        </w:rPr>
        <w:t>a</w:t>
      </w:r>
      <w:r w:rsidRPr="00805E2B">
        <w:rPr>
          <w:rFonts w:cstheme="minorHAnsi"/>
        </w:rPr>
        <w:t xml:space="preserve">) Caso haja necessidade de contratação de terceiros, deverá </w:t>
      </w:r>
      <w:r w:rsidR="00805E2B" w:rsidRPr="00805E2B">
        <w:rPr>
          <w:rFonts w:cstheme="minorHAnsi"/>
        </w:rPr>
        <w:t>a</w:t>
      </w:r>
      <w:r w:rsidRPr="00805E2B">
        <w:rPr>
          <w:rFonts w:cstheme="minorHAnsi"/>
        </w:rPr>
        <w:t xml:space="preserve"> CONTRATAD</w:t>
      </w:r>
      <w:r w:rsidR="00805E2B" w:rsidRPr="00805E2B">
        <w:rPr>
          <w:rFonts w:cstheme="minorHAnsi"/>
        </w:rPr>
        <w:t>A</w:t>
      </w:r>
      <w:r w:rsidRPr="00805E2B">
        <w:rPr>
          <w:rFonts w:cstheme="minorHAnsi"/>
        </w:rPr>
        <w:t xml:space="preserve"> obter a aprovação prévia e expressa da CONTRATANTE, indicando exatamente os tipos de tratamentos e dados afetados pela contratação.</w:t>
      </w:r>
    </w:p>
    <w:p w14:paraId="07C6C376" w14:textId="44552A88" w:rsidR="001E5BAA" w:rsidRPr="004D5ACE" w:rsidRDefault="001E5BAA" w:rsidP="001E5BAA">
      <w:pPr>
        <w:jc w:val="both"/>
        <w:rPr>
          <w:rFonts w:cstheme="minorHAnsi"/>
        </w:rPr>
      </w:pPr>
      <w:proofErr w:type="gramStart"/>
      <w:r w:rsidRPr="00805E2B">
        <w:rPr>
          <w:rFonts w:cstheme="minorHAnsi"/>
        </w:rPr>
        <w:t>b) Para</w:t>
      </w:r>
      <w:proofErr w:type="gramEnd"/>
      <w:r w:rsidRPr="00805E2B">
        <w:rPr>
          <w:rFonts w:cstheme="minorHAnsi"/>
        </w:rPr>
        <w:t xml:space="preserve"> todos os efeitos, o terceiro contratado s</w:t>
      </w:r>
      <w:r w:rsidR="00805E2B" w:rsidRPr="00805E2B">
        <w:rPr>
          <w:rFonts w:cstheme="minorHAnsi"/>
        </w:rPr>
        <w:t>erá considerado operador. Cabe à</w:t>
      </w:r>
      <w:r w:rsidRPr="00805E2B">
        <w:rPr>
          <w:rFonts w:cstheme="minorHAnsi"/>
        </w:rPr>
        <w:t xml:space="preserve"> CONTRATAD</w:t>
      </w:r>
      <w:r w:rsidR="00805E2B" w:rsidRPr="00805E2B">
        <w:rPr>
          <w:rFonts w:cstheme="minorHAnsi"/>
        </w:rPr>
        <w:t xml:space="preserve">A </w:t>
      </w:r>
      <w:r w:rsidRPr="00805E2B">
        <w:rPr>
          <w:rFonts w:cstheme="minorHAnsi"/>
        </w:rPr>
        <w:t>garantir que o terceiro contratado esteja sujeito às mesmas obrigações deste contrato, sendo inclusive, responsável pelas atividades de tratamento de dados pessoais exercidas pelo terceiro contratado.</w:t>
      </w:r>
    </w:p>
    <w:p w14:paraId="6F4544CE" w14:textId="77777777" w:rsidR="001E5BAA" w:rsidRPr="004D5ACE" w:rsidRDefault="001E5BAA" w:rsidP="001E5BAA">
      <w:pPr>
        <w:jc w:val="both"/>
        <w:rPr>
          <w:rFonts w:cstheme="minorHAnsi"/>
        </w:rPr>
      </w:pPr>
    </w:p>
    <w:p w14:paraId="4F6D82DA" w14:textId="19A4716C" w:rsidR="001E5BAA" w:rsidRPr="00805E2B" w:rsidRDefault="001E5BAA" w:rsidP="001E5BAA">
      <w:pPr>
        <w:jc w:val="both"/>
        <w:rPr>
          <w:rFonts w:cstheme="minorHAnsi"/>
        </w:rPr>
      </w:pPr>
      <w:r w:rsidRPr="00805E2B">
        <w:rPr>
          <w:rFonts w:cstheme="minorHAnsi"/>
        </w:rPr>
        <w:t xml:space="preserve">16 - Ao término da relação entre as partes e/ou quando a CONTRATANTE assim solicitar, em decorrência do requerimento do titular de dados, deverá </w:t>
      </w:r>
      <w:r w:rsidR="00805E2B" w:rsidRPr="00805E2B">
        <w:rPr>
          <w:rFonts w:cstheme="minorHAnsi"/>
        </w:rPr>
        <w:t>a</w:t>
      </w:r>
      <w:r w:rsidRPr="00805E2B">
        <w:rPr>
          <w:rFonts w:cstheme="minorHAnsi"/>
        </w:rPr>
        <w:t xml:space="preserve"> CONTRATAD</w:t>
      </w:r>
      <w:r w:rsidR="00805E2B" w:rsidRPr="00805E2B">
        <w:rPr>
          <w:rFonts w:cstheme="minorHAnsi"/>
        </w:rPr>
        <w:t>A</w:t>
      </w:r>
      <w:r w:rsidRPr="00805E2B">
        <w:rPr>
          <w:rFonts w:cstheme="minorHAnsi"/>
        </w:rPr>
        <w:t xml:space="preserve"> eliminar, corrigir, </w:t>
      </w:r>
      <w:proofErr w:type="spellStart"/>
      <w:r w:rsidRPr="00805E2B">
        <w:rPr>
          <w:rFonts w:cstheme="minorHAnsi"/>
        </w:rPr>
        <w:t>anonimizar</w:t>
      </w:r>
      <w:proofErr w:type="spellEnd"/>
      <w:r w:rsidRPr="00805E2B">
        <w:rPr>
          <w:rFonts w:cstheme="minorHAnsi"/>
        </w:rPr>
        <w:t xml:space="preserve"> e/ou bloquear o acesso aos dados tratados na execução do presente contrato, em caráter definitivo ou não, a critério da CONTRATANTE, salvo se houver legislação específica aplicável que regulamente a manutenção dos dados por período indeterminado.</w:t>
      </w:r>
    </w:p>
    <w:p w14:paraId="737AE936" w14:textId="78CA14E1" w:rsidR="001E5BAA" w:rsidRPr="00805E2B" w:rsidRDefault="001E5BAA" w:rsidP="00805E2B">
      <w:pPr>
        <w:ind w:firstLine="708"/>
        <w:jc w:val="both"/>
        <w:rPr>
          <w:rFonts w:cstheme="minorHAnsi"/>
        </w:rPr>
      </w:pPr>
      <w:r w:rsidRPr="00805E2B">
        <w:rPr>
          <w:rFonts w:cstheme="minorHAnsi"/>
        </w:rPr>
        <w:t xml:space="preserve">16.1 - Transcorrido o referido prazo para armazenamento e retenção, </w:t>
      </w:r>
      <w:r w:rsidR="00805E2B" w:rsidRPr="00805E2B">
        <w:rPr>
          <w:rFonts w:cstheme="minorHAnsi"/>
        </w:rPr>
        <w:t>a</w:t>
      </w:r>
      <w:r w:rsidRPr="00805E2B">
        <w:rPr>
          <w:rFonts w:cstheme="minorHAnsi"/>
        </w:rPr>
        <w:t xml:space="preserve"> CONTRATAD</w:t>
      </w:r>
      <w:r w:rsidR="00805E2B" w:rsidRPr="00805E2B">
        <w:rPr>
          <w:rFonts w:cstheme="minorHAnsi"/>
        </w:rPr>
        <w:t>A</w:t>
      </w:r>
      <w:r w:rsidRPr="00805E2B">
        <w:rPr>
          <w:rFonts w:cstheme="minorHAnsi"/>
        </w:rPr>
        <w:t xml:space="preserve"> deverá eliminar todos os dados coletados, obrigação da qual já atesta que irá cumprir.</w:t>
      </w:r>
    </w:p>
    <w:p w14:paraId="50C8F870" w14:textId="59F2424B" w:rsidR="001E5BAA" w:rsidRPr="004D5ACE" w:rsidRDefault="001E5BAA" w:rsidP="001E5BAA">
      <w:pPr>
        <w:jc w:val="both"/>
        <w:rPr>
          <w:rFonts w:cstheme="minorHAnsi"/>
        </w:rPr>
      </w:pPr>
      <w:r w:rsidRPr="00805E2B">
        <w:rPr>
          <w:rFonts w:cstheme="minorHAnsi"/>
        </w:rPr>
        <w:t xml:space="preserve">17 - Em caso de descumprimento de qualquer obrigação prevista nesta cláusula, ficará </w:t>
      </w:r>
      <w:r w:rsidR="00805E2B" w:rsidRPr="00805E2B">
        <w:rPr>
          <w:rFonts w:cstheme="minorHAnsi"/>
        </w:rPr>
        <w:t>a</w:t>
      </w:r>
      <w:r w:rsidRPr="00805E2B">
        <w:rPr>
          <w:rFonts w:cstheme="minorHAnsi"/>
        </w:rPr>
        <w:t xml:space="preserve"> CONTRATAD</w:t>
      </w:r>
      <w:r w:rsidR="00805E2B" w:rsidRPr="00805E2B">
        <w:rPr>
          <w:rFonts w:cstheme="minorHAnsi"/>
        </w:rPr>
        <w:t xml:space="preserve">A </w:t>
      </w:r>
      <w:r w:rsidRPr="00805E2B">
        <w:rPr>
          <w:rFonts w:cstheme="minorHAnsi"/>
        </w:rPr>
        <w:t xml:space="preserve">sujeito </w:t>
      </w:r>
      <w:proofErr w:type="gramStart"/>
      <w:r w:rsidRPr="00805E2B">
        <w:rPr>
          <w:rFonts w:cstheme="minorHAnsi"/>
        </w:rPr>
        <w:t>à</w:t>
      </w:r>
      <w:proofErr w:type="gramEnd"/>
      <w:r w:rsidRPr="00805E2B">
        <w:rPr>
          <w:rFonts w:cstheme="minorHAnsi"/>
        </w:rPr>
        <w:t xml:space="preserve"> multas previstas neste instrumento de contrato, sem prejuízo da necessidade de reparar eventuais perdas e danos, as quais não estarão sujeitas a qualquer limite (ainda que disposto de outra forma neste ou em outro instrumento celebrado entre as partes).</w:t>
      </w:r>
    </w:p>
    <w:p w14:paraId="2E5B0FA8" w14:textId="77777777" w:rsidR="001E5BAA" w:rsidRPr="00CD5A21" w:rsidRDefault="001E5BAA" w:rsidP="001E5BAA"/>
    <w:p w14:paraId="068DFCEF" w14:textId="484AD4AA" w:rsidR="005F1625" w:rsidRPr="001E5BAA" w:rsidRDefault="005F1625" w:rsidP="001E5BAA"/>
    <w:sectPr w:rsidR="005F1625" w:rsidRPr="001E5BAA" w:rsidSect="002D62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0C0B6E" w14:textId="77777777" w:rsidR="00A11EDF" w:rsidRDefault="00A11EDF" w:rsidP="00921D1E">
      <w:pPr>
        <w:spacing w:after="0" w:line="240" w:lineRule="auto"/>
      </w:pPr>
      <w:r>
        <w:separator/>
      </w:r>
    </w:p>
  </w:endnote>
  <w:endnote w:type="continuationSeparator" w:id="0">
    <w:p w14:paraId="1DBEE0D5" w14:textId="77777777" w:rsidR="00A11EDF" w:rsidRDefault="00A11EDF" w:rsidP="0092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55330E" w14:textId="77777777" w:rsidR="00397BF3" w:rsidRDefault="00397BF3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2"/>
      <w:gridCol w:w="4888"/>
    </w:tblGrid>
    <w:tr w:rsidR="00652602" w14:paraId="32EEBE6A" w14:textId="77777777" w:rsidTr="00652602">
      <w:tc>
        <w:tcPr>
          <w:tcW w:w="4960" w:type="dxa"/>
        </w:tcPr>
        <w:sdt>
          <w:sdt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p w14:paraId="01E20994" w14:textId="77777777" w:rsidR="00652602" w:rsidRDefault="00652602">
              <w:pPr>
                <w:pStyle w:val="Rodap"/>
              </w:pPr>
            </w:p>
            <w:p w14:paraId="31F43688" w14:textId="22CBDCCA" w:rsidR="00652602" w:rsidRDefault="00652602">
              <w:pPr>
                <w:pStyle w:val="Rodap"/>
              </w:pPr>
              <w:r>
                <w:t>Versão: 11/2020</w:t>
              </w:r>
            </w:p>
          </w:sdtContent>
        </w:sdt>
      </w:tc>
      <w:tc>
        <w:tcPr>
          <w:tcW w:w="4960" w:type="dxa"/>
        </w:tcPr>
        <w:p w14:paraId="1240F870" w14:textId="77777777" w:rsidR="00652602" w:rsidRDefault="00652602" w:rsidP="00652602">
          <w:pPr>
            <w:pStyle w:val="Rodap"/>
            <w:jc w:val="right"/>
          </w:pPr>
        </w:p>
        <w:p w14:paraId="00DCD547" w14:textId="4054DA21" w:rsidR="00652602" w:rsidRDefault="00652602" w:rsidP="00652602">
          <w:pPr>
            <w:pStyle w:val="Rodap"/>
            <w:jc w:val="right"/>
          </w:pPr>
          <w:r>
            <w:t xml:space="preserve">Página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803E47">
            <w:rPr>
              <w:b/>
              <w:bCs/>
              <w:noProof/>
            </w:rPr>
            <w:t>5</w:t>
          </w:r>
          <w:r>
            <w:rPr>
              <w:b/>
              <w:bCs/>
            </w:rPr>
            <w:fldChar w:fldCharType="end"/>
          </w:r>
          <w:r>
            <w:t xml:space="preserve"> de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803E47">
            <w:rPr>
              <w:b/>
              <w:bCs/>
              <w:noProof/>
            </w:rPr>
            <w:t>6</w:t>
          </w:r>
          <w:r>
            <w:rPr>
              <w:b/>
              <w:bCs/>
            </w:rPr>
            <w:fldChar w:fldCharType="end"/>
          </w:r>
        </w:p>
      </w:tc>
    </w:tr>
  </w:tbl>
  <w:p w14:paraId="19B49816" w14:textId="3FD1A64D" w:rsidR="007172BD" w:rsidRDefault="007172BD">
    <w:pPr>
      <w:pStyle w:val="Rodap"/>
    </w:pPr>
  </w:p>
  <w:p w14:paraId="149A4B70" w14:textId="4AB1BFF1" w:rsidR="002D6283" w:rsidRDefault="002D6283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15B9E8" w14:textId="77777777" w:rsidR="00397BF3" w:rsidRDefault="00397BF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66E2E" w14:textId="77777777" w:rsidR="00A11EDF" w:rsidRDefault="00A11EDF" w:rsidP="00921D1E">
      <w:pPr>
        <w:spacing w:after="0" w:line="240" w:lineRule="auto"/>
      </w:pPr>
      <w:r>
        <w:separator/>
      </w:r>
    </w:p>
  </w:footnote>
  <w:footnote w:type="continuationSeparator" w:id="0">
    <w:p w14:paraId="43885F5C" w14:textId="77777777" w:rsidR="00A11EDF" w:rsidRDefault="00A11EDF" w:rsidP="0092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318A7" w14:textId="77777777" w:rsidR="00397BF3" w:rsidRDefault="00397BF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90612" w14:textId="5C0A6220" w:rsidR="002D6283" w:rsidRDefault="002D6283" w:rsidP="00652602">
    <w:pPr>
      <w:pStyle w:val="Cabealho"/>
      <w:ind w:left="142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E47AF1D" wp14:editId="4D7ABC4A">
          <wp:simplePos x="0" y="0"/>
          <wp:positionH relativeFrom="margin">
            <wp:align>center</wp:align>
          </wp:positionH>
          <wp:positionV relativeFrom="paragraph">
            <wp:posOffset>-448716</wp:posOffset>
          </wp:positionV>
          <wp:extent cx="7648330" cy="10675794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m 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8330" cy="106757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634AB5" w14:textId="77777777" w:rsidR="00652602" w:rsidRDefault="00652602" w:rsidP="00652602">
    <w:pPr>
      <w:pStyle w:val="Cabealho"/>
      <w:ind w:left="142"/>
    </w:pPr>
  </w:p>
  <w:p w14:paraId="39714812" w14:textId="77777777" w:rsidR="002D6283" w:rsidRDefault="002D6283">
    <w:pPr>
      <w:pStyle w:val="Cabealho"/>
    </w:pPr>
  </w:p>
  <w:p w14:paraId="3007DCEA" w14:textId="77777777" w:rsidR="002D6283" w:rsidRDefault="002D6283">
    <w:pPr>
      <w:pStyle w:val="Cabealho"/>
    </w:pPr>
  </w:p>
  <w:p w14:paraId="423970E3" w14:textId="7DBA3B4D" w:rsidR="00921D1E" w:rsidRDefault="00921D1E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8021F" w14:textId="77777777" w:rsidR="00397BF3" w:rsidRDefault="00397BF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60BB4"/>
    <w:multiLevelType w:val="hybridMultilevel"/>
    <w:tmpl w:val="C14ACB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77678"/>
    <w:multiLevelType w:val="hybridMultilevel"/>
    <w:tmpl w:val="525C1A9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165D4"/>
    <w:multiLevelType w:val="hybridMultilevel"/>
    <w:tmpl w:val="94E002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73142"/>
    <w:multiLevelType w:val="hybridMultilevel"/>
    <w:tmpl w:val="D5AA572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D68CF"/>
    <w:multiLevelType w:val="hybridMultilevel"/>
    <w:tmpl w:val="273A64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4B33B5"/>
    <w:multiLevelType w:val="multilevel"/>
    <w:tmpl w:val="E0BE870E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3B737173"/>
    <w:multiLevelType w:val="hybridMultilevel"/>
    <w:tmpl w:val="E4C610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A67F9"/>
    <w:multiLevelType w:val="hybridMultilevel"/>
    <w:tmpl w:val="33328AFA"/>
    <w:lvl w:ilvl="0" w:tplc="E0CCA54C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cstheme="minorHAnsi" w:hint="default"/>
        <w:b/>
        <w:bCs/>
        <w:color w:val="00995D"/>
        <w:sz w:val="2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8B4B24"/>
    <w:multiLevelType w:val="hybridMultilevel"/>
    <w:tmpl w:val="DB8C31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37FBA"/>
    <w:multiLevelType w:val="multilevel"/>
    <w:tmpl w:val="8B7825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🌕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🌕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🌕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E9B6030"/>
    <w:multiLevelType w:val="hybridMultilevel"/>
    <w:tmpl w:val="DED8A8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0"/>
  </w:num>
  <w:num w:numId="12">
    <w:abstractNumId w:val="1"/>
  </w:num>
  <w:num w:numId="13">
    <w:abstractNumId w:val="4"/>
  </w:num>
  <w:num w:numId="14">
    <w:abstractNumId w:val="9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D1E"/>
    <w:rsid w:val="00032F37"/>
    <w:rsid w:val="000F7339"/>
    <w:rsid w:val="00181BBA"/>
    <w:rsid w:val="001C494F"/>
    <w:rsid w:val="001E5BAA"/>
    <w:rsid w:val="00241EBF"/>
    <w:rsid w:val="00257303"/>
    <w:rsid w:val="002613C3"/>
    <w:rsid w:val="002726F0"/>
    <w:rsid w:val="002D6283"/>
    <w:rsid w:val="00356D11"/>
    <w:rsid w:val="00397BF3"/>
    <w:rsid w:val="003C6A19"/>
    <w:rsid w:val="003D5F7F"/>
    <w:rsid w:val="00411E9E"/>
    <w:rsid w:val="00414A41"/>
    <w:rsid w:val="00436635"/>
    <w:rsid w:val="005400FA"/>
    <w:rsid w:val="00565916"/>
    <w:rsid w:val="005F1625"/>
    <w:rsid w:val="00652602"/>
    <w:rsid w:val="006A1092"/>
    <w:rsid w:val="0071118A"/>
    <w:rsid w:val="007172BD"/>
    <w:rsid w:val="007657C3"/>
    <w:rsid w:val="007A4BD0"/>
    <w:rsid w:val="007A7FE2"/>
    <w:rsid w:val="007D2EDE"/>
    <w:rsid w:val="00803E47"/>
    <w:rsid w:val="00805E2B"/>
    <w:rsid w:val="008165A4"/>
    <w:rsid w:val="00851A28"/>
    <w:rsid w:val="00890F34"/>
    <w:rsid w:val="008C77B2"/>
    <w:rsid w:val="00921D1E"/>
    <w:rsid w:val="00952FF5"/>
    <w:rsid w:val="00953500"/>
    <w:rsid w:val="009A3A72"/>
    <w:rsid w:val="009E342D"/>
    <w:rsid w:val="009E681D"/>
    <w:rsid w:val="00A11EDF"/>
    <w:rsid w:val="00AE58A6"/>
    <w:rsid w:val="00C12B76"/>
    <w:rsid w:val="00CA5F96"/>
    <w:rsid w:val="00CD543A"/>
    <w:rsid w:val="00D01CC9"/>
    <w:rsid w:val="00D9623C"/>
    <w:rsid w:val="00DA2349"/>
    <w:rsid w:val="00E15259"/>
    <w:rsid w:val="00E60D08"/>
    <w:rsid w:val="00E82B23"/>
    <w:rsid w:val="00E97545"/>
    <w:rsid w:val="00EC0245"/>
    <w:rsid w:val="00F03460"/>
    <w:rsid w:val="00F05EE3"/>
    <w:rsid w:val="00F94511"/>
    <w:rsid w:val="00F97B36"/>
    <w:rsid w:val="00FF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E1EB6F1"/>
  <w15:docId w15:val="{7832661D-3B66-4E2C-A227-8129B965D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23C"/>
    <w:pPr>
      <w:spacing w:after="240" w:line="256" w:lineRule="auto"/>
    </w:pPr>
    <w:rPr>
      <w:rFonts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21D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21D1E"/>
  </w:style>
  <w:style w:type="paragraph" w:styleId="Rodap">
    <w:name w:val="footer"/>
    <w:basedOn w:val="Normal"/>
    <w:link w:val="RodapChar"/>
    <w:uiPriority w:val="99"/>
    <w:unhideWhenUsed/>
    <w:rsid w:val="00921D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21D1E"/>
  </w:style>
  <w:style w:type="table" w:styleId="Tabelacomgrade">
    <w:name w:val="Table Grid"/>
    <w:basedOn w:val="Tabelanormal"/>
    <w:uiPriority w:val="39"/>
    <w:rsid w:val="009A3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657C3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F05EE3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F05EE3"/>
    <w:rPr>
      <w:color w:val="605E5C"/>
      <w:shd w:val="clear" w:color="auto" w:fill="E1DFDD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6526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po.unimedtc@unimedtc.coop.b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2041</Words>
  <Characters>11026</Characters>
  <Application>Microsoft Office Word</Application>
  <DocSecurity>0</DocSecurity>
  <Lines>91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Maycon Stones Carvalhos</dc:creator>
  <cp:keywords/>
  <dc:description/>
  <cp:lastModifiedBy>Vanessa Rosa</cp:lastModifiedBy>
  <cp:revision>3</cp:revision>
  <cp:lastPrinted>2020-11-06T17:42:00Z</cp:lastPrinted>
  <dcterms:created xsi:type="dcterms:W3CDTF">2021-10-13T15:05:00Z</dcterms:created>
  <dcterms:modified xsi:type="dcterms:W3CDTF">2021-10-13T15:09:00Z</dcterms:modified>
</cp:coreProperties>
</file>